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1087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</w:t>
      </w:r>
    </w:p>
    <w:p w14:paraId="56FDA4A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lang w:val="en-US" w:eastAsia="zh-CN"/>
        </w:rPr>
      </w:pPr>
    </w:p>
    <w:p w14:paraId="53547D2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lang w:val="en-US" w:eastAsia="zh-CN"/>
        </w:rPr>
        <w:t>社旗县2025惠民文化活动</w:t>
      </w:r>
    </w:p>
    <w:p w14:paraId="5982356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lang w:val="en-US" w:eastAsia="zh-CN"/>
        </w:rPr>
        <w:t>内容及联络人</w:t>
      </w:r>
    </w:p>
    <w:bookmarkEnd w:id="0"/>
    <w:p w14:paraId="5AC02C2C">
      <w:pPr>
        <w:pStyle w:val="2"/>
        <w:rPr>
          <w:rFonts w:hint="eastAsia"/>
        </w:rPr>
      </w:pPr>
    </w:p>
    <w:p w14:paraId="132965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</w:rPr>
        <w:t>“中原舞蹁跹”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eastAsia="zh-CN"/>
        </w:rPr>
        <w:t>南阳市第九届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</w:rPr>
        <w:t>广场舞大赛</w:t>
      </w:r>
    </w:p>
    <w:p w14:paraId="2AE7D56E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3月至7月各地选拔，县级选拔1支队伍；8月参加全市大赛。</w:t>
      </w:r>
    </w:p>
    <w:p w14:paraId="09600B5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Chars="200" w:firstLine="320" w:firstLineChars="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联系人：县文化馆   田义强15637740880</w:t>
      </w:r>
    </w:p>
    <w:p w14:paraId="7E2D741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640" w:leftChars="0"/>
        <w:textAlignment w:val="auto"/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/>
        </w:rPr>
        <w:t>2.“唱响新时代”2025南阳市群众合唱大赛</w:t>
      </w:r>
    </w:p>
    <w:p w14:paraId="4379B0E3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3月至7月初选，县级选拔1支队伍；8月参加全市大赛。</w:t>
      </w:r>
    </w:p>
    <w:p w14:paraId="66CD0D4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Chars="200" w:firstLine="320" w:firstLineChars="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联系人：县文化馆   田义强15637740880</w:t>
      </w:r>
    </w:p>
    <w:p w14:paraId="15CAAC5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640" w:leftChars="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highlight w:val="none"/>
        </w:rPr>
        <w:t>“我的乡村文化合作社”才艺大赛</w:t>
      </w:r>
    </w:p>
    <w:p w14:paraId="59AC42D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3月至5月村级海选；6至7月全县交流巡演；8至9月市级决赛展演。</w:t>
      </w:r>
    </w:p>
    <w:p w14:paraId="19A8803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Chars="200" w:firstLine="320" w:firstLineChars="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联系人：县文化馆   田义强15637740880</w:t>
      </w:r>
    </w:p>
    <w:p w14:paraId="6BD25ED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640" w:leftChars="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highlight w:val="none"/>
          <w:lang w:val="en-US" w:eastAsia="zh-CN"/>
        </w:rPr>
        <w:t>4.“咱村有戏”戏曲文化活动</w:t>
      </w:r>
    </w:p>
    <w:p w14:paraId="6385056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64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活动持续全年。</w:t>
      </w:r>
    </w:p>
    <w:p w14:paraId="091001D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Chars="200" w:firstLine="320" w:firstLineChars="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联系人：县文化馆   田义强15637740880</w:t>
      </w:r>
    </w:p>
    <w:p w14:paraId="1A2329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1C791C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76C41"/>
    <w:rsid w:val="6F6B6B0B"/>
    <w:rsid w:val="780773A4"/>
    <w:rsid w:val="7B77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609</Characters>
  <Lines>0</Lines>
  <Paragraphs>0</Paragraphs>
  <TotalTime>4</TotalTime>
  <ScaleCrop>false</ScaleCrop>
  <LinksUpToDate>false</LinksUpToDate>
  <CharactersWithSpaces>641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2025-03-21T09:26:00Z</dcterms:created>
  <dc:creator>kylin</dc:creator>
  <cp:lastModifiedBy>阳光彩虹小白马</cp:lastModifiedBy>
  <dcterms:modified xsi:type="dcterms:W3CDTF">2025-07-16T01:38:57Z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eyJoZGlkIjoiNDVjNTIxNGUyYWVhNDc0YTAyZjU1NmIzNTI5N2Q3NzIiLCJ1c2VySWQiOiIxMjA1MzU0MTA2In0=</vt:lpwstr>
  </property>
  <property fmtid="{D5CDD505-2E9C-101B-9397-08002B2CF9AE}" pid="4" name="ICV">
    <vt:lpwstr>C4CC1601F0BC4024933F066C284F0EE5_13</vt:lpwstr>
  </property>
</Properties>
</file>